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A" w:rsidRDefault="0086695A" w:rsidP="0086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86695A" w:rsidRDefault="0086695A" w:rsidP="0086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86695A" w:rsidRDefault="0086695A" w:rsidP="0086695A">
      <w:pPr>
        <w:pStyle w:val="a6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5A" w:rsidRPr="00C26996" w:rsidRDefault="0086695A" w:rsidP="0086695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6695A" w:rsidRPr="00C26996" w:rsidRDefault="0086695A" w:rsidP="008669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26996">
        <w:rPr>
          <w:rFonts w:ascii="Times New Roman" w:hAnsi="Times New Roman" w:cs="Times New Roman"/>
          <w:b/>
          <w:sz w:val="40"/>
          <w:szCs w:val="40"/>
        </w:rPr>
        <w:t>Валеологический</w:t>
      </w:r>
      <w:proofErr w:type="spellEnd"/>
      <w:r w:rsidRPr="00C26996">
        <w:rPr>
          <w:rFonts w:ascii="Times New Roman" w:hAnsi="Times New Roman" w:cs="Times New Roman"/>
          <w:b/>
          <w:sz w:val="40"/>
          <w:szCs w:val="40"/>
        </w:rPr>
        <w:t xml:space="preserve"> досуг</w:t>
      </w: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99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 Путешествие в страну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Витаминия</w:t>
      </w:r>
      <w:proofErr w:type="spellEnd"/>
      <w:r w:rsidRPr="00C26996">
        <w:rPr>
          <w:rFonts w:ascii="Times New Roman" w:hAnsi="Times New Roman" w:cs="Times New Roman"/>
          <w:b/>
          <w:sz w:val="40"/>
          <w:szCs w:val="40"/>
        </w:rPr>
        <w:t>»</w:t>
      </w: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Default="0086695A" w:rsidP="0086695A">
      <w:pPr>
        <w:pStyle w:val="a6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Подготовила: </w:t>
      </w:r>
    </w:p>
    <w:p w:rsidR="0086695A" w:rsidRDefault="0086695A" w:rsidP="0086695A">
      <w:pPr>
        <w:pStyle w:val="a6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инструктор по ФК</w:t>
      </w:r>
    </w:p>
    <w:p w:rsidR="0086695A" w:rsidRDefault="0086695A" w:rsidP="0086695A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Бондаренко О.Н</w:t>
      </w:r>
      <w:r>
        <w:rPr>
          <w:bCs/>
          <w:sz w:val="28"/>
          <w:szCs w:val="28"/>
        </w:rPr>
        <w:t>.</w:t>
      </w: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99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A519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95">
        <w:rPr>
          <w:rFonts w:ascii="Times New Roman" w:hAnsi="Times New Roman" w:cs="Times New Roman"/>
          <w:sz w:val="28"/>
          <w:szCs w:val="28"/>
        </w:rPr>
        <w:t>продолжать формировать у детей понятия «здоровье», «витамины», «полезные продукты»;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95">
        <w:rPr>
          <w:rFonts w:ascii="Times New Roman" w:hAnsi="Times New Roman" w:cs="Times New Roman"/>
          <w:sz w:val="28"/>
          <w:szCs w:val="28"/>
        </w:rPr>
        <w:t>развивать внимание;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74">
        <w:rPr>
          <w:rFonts w:ascii="Times New Roman" w:hAnsi="Times New Roman" w:cs="Times New Roman"/>
          <w:sz w:val="28"/>
          <w:szCs w:val="28"/>
        </w:rPr>
        <w:t>формировать желание заботиться о своем здоровье.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 xml:space="preserve"> День особенный у нас</w:t>
      </w:r>
    </w:p>
    <w:p w:rsidR="0086695A" w:rsidRPr="00377474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47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здоровья, без при</w:t>
      </w:r>
      <w:r w:rsidRPr="00377474">
        <w:rPr>
          <w:rFonts w:ascii="Times New Roman" w:hAnsi="Times New Roman" w:cs="Times New Roman"/>
          <w:sz w:val="28"/>
          <w:szCs w:val="28"/>
        </w:rPr>
        <w:t>крас!</w:t>
      </w:r>
    </w:p>
    <w:p w:rsidR="0086695A" w:rsidRPr="00377474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мы и веселиться</w:t>
      </w:r>
      <w:r w:rsidRPr="00377474">
        <w:rPr>
          <w:rFonts w:ascii="Times New Roman" w:hAnsi="Times New Roman" w:cs="Times New Roman"/>
          <w:sz w:val="28"/>
          <w:szCs w:val="28"/>
        </w:rPr>
        <w:t>,</w:t>
      </w:r>
    </w:p>
    <w:p w:rsidR="0086695A" w:rsidRPr="00377474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474">
        <w:rPr>
          <w:rFonts w:ascii="Times New Roman" w:hAnsi="Times New Roman" w:cs="Times New Roman"/>
          <w:sz w:val="28"/>
          <w:szCs w:val="28"/>
        </w:rPr>
        <w:t>Будем многому учиться</w:t>
      </w:r>
    </w:p>
    <w:p w:rsidR="0086695A" w:rsidRPr="00377474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474">
        <w:rPr>
          <w:rFonts w:ascii="Times New Roman" w:hAnsi="Times New Roman" w:cs="Times New Roman"/>
          <w:sz w:val="28"/>
          <w:szCs w:val="28"/>
        </w:rPr>
        <w:t>Как здоровыми всем быть</w:t>
      </w:r>
    </w:p>
    <w:p w:rsidR="0086695A" w:rsidRPr="00377474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474">
        <w:rPr>
          <w:rFonts w:ascii="Times New Roman" w:hAnsi="Times New Roman" w:cs="Times New Roman"/>
          <w:sz w:val="28"/>
          <w:szCs w:val="28"/>
        </w:rPr>
        <w:t>Физкультуру как любить,</w:t>
      </w:r>
    </w:p>
    <w:p w:rsidR="0086695A" w:rsidRPr="00377474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474">
        <w:rPr>
          <w:rFonts w:ascii="Times New Roman" w:hAnsi="Times New Roman" w:cs="Times New Roman"/>
          <w:sz w:val="28"/>
          <w:szCs w:val="28"/>
        </w:rPr>
        <w:t>Чтоб быстрее подрастать</w:t>
      </w:r>
    </w:p>
    <w:p w:rsidR="0086695A" w:rsidRDefault="0086695A" w:rsidP="008669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счастливыми всем стать!</w:t>
      </w:r>
    </w:p>
    <w:p w:rsidR="0086695A" w:rsidRPr="00A51995" w:rsidRDefault="0086695A" w:rsidP="008669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значит  «з</w:t>
      </w:r>
      <w:r w:rsidRPr="00377474">
        <w:rPr>
          <w:rFonts w:ascii="Times New Roman" w:hAnsi="Times New Roman" w:cs="Times New Roman"/>
          <w:sz w:val="28"/>
          <w:szCs w:val="28"/>
        </w:rPr>
        <w:t>доровый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4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1995">
        <w:rPr>
          <w:rFonts w:ascii="Times New Roman" w:hAnsi="Times New Roman" w:cs="Times New Roman"/>
          <w:i/>
          <w:sz w:val="28"/>
          <w:szCs w:val="28"/>
        </w:rPr>
        <w:t>/  ответы детей/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</w:t>
      </w:r>
      <w:r w:rsidRPr="00377474">
        <w:rPr>
          <w:rFonts w:ascii="Times New Roman" w:hAnsi="Times New Roman" w:cs="Times New Roman"/>
          <w:sz w:val="28"/>
          <w:szCs w:val="28"/>
        </w:rPr>
        <w:t>, чтобы быть здоровым?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74">
        <w:rPr>
          <w:rFonts w:ascii="Times New Roman" w:hAnsi="Times New Roman" w:cs="Times New Roman"/>
          <w:sz w:val="28"/>
          <w:szCs w:val="28"/>
        </w:rPr>
        <w:t>/</w:t>
      </w:r>
      <w:r w:rsidRPr="00A51995">
        <w:rPr>
          <w:rFonts w:ascii="Times New Roman" w:hAnsi="Times New Roman" w:cs="Times New Roman"/>
          <w:i/>
          <w:sz w:val="28"/>
          <w:szCs w:val="28"/>
        </w:rPr>
        <w:t>ответы детей, подвести к зарядке</w:t>
      </w:r>
      <w:r w:rsidRPr="00377474">
        <w:rPr>
          <w:rFonts w:ascii="Times New Roman" w:hAnsi="Times New Roman" w:cs="Times New Roman"/>
          <w:sz w:val="28"/>
          <w:szCs w:val="28"/>
        </w:rPr>
        <w:t>/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слово такое</w:t>
      </w:r>
      <w:r w:rsidRPr="00377474">
        <w:rPr>
          <w:rFonts w:ascii="Times New Roman" w:hAnsi="Times New Roman" w:cs="Times New Roman"/>
          <w:sz w:val="28"/>
          <w:szCs w:val="28"/>
        </w:rPr>
        <w:t>, зарядка?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1995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Это означает зарядиться бодростью с самого утра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519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A51995">
        <w:rPr>
          <w:rFonts w:ascii="Times New Roman" w:hAnsi="Times New Roman" w:cs="Times New Roman"/>
          <w:i/>
          <w:sz w:val="28"/>
          <w:szCs w:val="28"/>
        </w:rPr>
        <w:t>ответы детей/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474">
        <w:rPr>
          <w:rFonts w:ascii="Times New Roman" w:hAnsi="Times New Roman" w:cs="Times New Roman"/>
          <w:sz w:val="28"/>
          <w:szCs w:val="28"/>
        </w:rPr>
        <w:t>И сейчас все по порядку встанем дружно на зарядку!</w:t>
      </w:r>
    </w:p>
    <w:p w:rsidR="0086695A" w:rsidRPr="00C26996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Чтоб  здоровым</w:t>
      </w:r>
      <w:r w:rsidRPr="00377474">
        <w:rPr>
          <w:rFonts w:ascii="Times New Roman" w:hAnsi="Times New Roman" w:cs="Times New Roman"/>
          <w:spacing w:val="-4"/>
          <w:sz w:val="28"/>
          <w:szCs w:val="28"/>
        </w:rPr>
        <w:t xml:space="preserve">, сильным быть 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pacing w:val="-4"/>
          <w:sz w:val="28"/>
          <w:szCs w:val="28"/>
        </w:rPr>
        <w:t xml:space="preserve">Нужно с витаминами дружить 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pacing w:val="-4"/>
          <w:sz w:val="28"/>
          <w:szCs w:val="28"/>
        </w:rPr>
        <w:t>Надо овощи любить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pacing w:val="-4"/>
          <w:sz w:val="28"/>
          <w:szCs w:val="28"/>
        </w:rPr>
        <w:t xml:space="preserve">Все без исключенья 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pacing w:val="-4"/>
          <w:sz w:val="28"/>
          <w:szCs w:val="28"/>
        </w:rPr>
        <w:t>В этом нет сомненья!</w:t>
      </w:r>
    </w:p>
    <w:p w:rsidR="0086695A" w:rsidRPr="00A51995" w:rsidRDefault="0086695A" w:rsidP="0086695A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51995">
        <w:rPr>
          <w:rFonts w:ascii="Times New Roman" w:hAnsi="Times New Roman" w:cs="Times New Roman"/>
          <w:b/>
          <w:spacing w:val="-4"/>
          <w:sz w:val="28"/>
          <w:szCs w:val="28"/>
        </w:rPr>
        <w:t>Дети рассказывают стихотворения о витаминах</w:t>
      </w:r>
    </w:p>
    <w:p w:rsidR="0086695A" w:rsidRPr="00A51995" w:rsidRDefault="0086695A" w:rsidP="008669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 истину простую –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видит только тот</w:t>
      </w:r>
      <w:proofErr w:type="gramStart"/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жует морковь сырую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сок морковный пьет.</w:t>
      </w:r>
    </w:p>
    <w:p w:rsidR="0086695A" w:rsidRPr="00A51995" w:rsidRDefault="0086695A" w:rsidP="008669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важно спозаранку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за завтраком овсянку.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Черный хлеб полезен нам,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только по утрам.</w:t>
      </w:r>
    </w:p>
    <w:p w:rsidR="0086695A" w:rsidRPr="00A51995" w:rsidRDefault="0086695A" w:rsidP="008669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Рыбий жир всего полезней</w:t>
      </w:r>
      <w:proofErr w:type="gramStart"/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противный – надо пить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спасает от болезней,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болезней – лучше жить!</w:t>
      </w:r>
    </w:p>
    <w:p w:rsidR="0086695A" w:rsidRPr="00A51995" w:rsidRDefault="0086695A" w:rsidP="008669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519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Помогают апельсины,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лучше съесть лимон,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 очень кислый он.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 xml:space="preserve"> По утрам все дети едят кашу, она бывает разная, из чего готовят кашу, что в нее можно положить? Сейчас мы это и узнаем. Я буду называть продукты, а вы будете говорить  «да» или «нет».</w:t>
      </w:r>
    </w:p>
    <w:p w:rsidR="0086695A" w:rsidRPr="00A51995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1995">
        <w:rPr>
          <w:rFonts w:ascii="Times New Roman" w:hAnsi="Times New Roman" w:cs="Times New Roman"/>
          <w:b/>
          <w:sz w:val="28"/>
          <w:szCs w:val="28"/>
        </w:rPr>
        <w:t>гра на внимание «Каша»</w:t>
      </w: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  <w:sectPr w:rsidR="0086695A" w:rsidSect="0086695A">
          <w:headerReference w:type="default" r:id="rId5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Парное молоко?           </w:t>
      </w:r>
      <w:r w:rsidRPr="00377474">
        <w:rPr>
          <w:rFonts w:ascii="Times New Roman" w:hAnsi="Times New Roman" w:cs="Times New Roman"/>
          <w:sz w:val="28"/>
          <w:szCs w:val="28"/>
        </w:rPr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Куриное яйцо?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ab/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Крупа манная</w:t>
      </w:r>
      <w:proofErr w:type="gramStart"/>
      <w:r w:rsidRPr="003774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7474"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ab/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 xml:space="preserve">- Капуста кочанная?    </w:t>
      </w:r>
      <w:r w:rsidRPr="00377474">
        <w:rPr>
          <w:rFonts w:ascii="Times New Roman" w:hAnsi="Times New Roman" w:cs="Times New Roman"/>
          <w:sz w:val="28"/>
          <w:szCs w:val="28"/>
        </w:rPr>
        <w:tab/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Соленый огурец?</w:t>
      </w:r>
      <w:r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Сахар да соль?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ab/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Белая фасоль?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 топленое?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Рыбка соленая?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Лавровый лист?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lastRenderedPageBreak/>
        <w:t>- Китайский рис?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74">
        <w:rPr>
          <w:rFonts w:ascii="Times New Roman" w:hAnsi="Times New Roman" w:cs="Times New Roman"/>
          <w:sz w:val="28"/>
          <w:szCs w:val="28"/>
        </w:rPr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Чернослив да изюм?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74">
        <w:rPr>
          <w:rFonts w:ascii="Times New Roman" w:hAnsi="Times New Roman" w:cs="Times New Roman"/>
          <w:sz w:val="28"/>
          <w:szCs w:val="28"/>
        </w:rPr>
        <w:t>- Да?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 xml:space="preserve">- Шоколадный </w:t>
      </w:r>
      <w:proofErr w:type="spellStart"/>
      <w:r w:rsidRPr="00377474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Pr="00377474">
        <w:rPr>
          <w:rFonts w:ascii="Times New Roman" w:hAnsi="Times New Roman" w:cs="Times New Roman"/>
          <w:sz w:val="28"/>
          <w:szCs w:val="28"/>
        </w:rPr>
        <w:t>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474">
        <w:rPr>
          <w:rFonts w:ascii="Times New Roman" w:hAnsi="Times New Roman" w:cs="Times New Roman"/>
          <w:sz w:val="28"/>
          <w:szCs w:val="28"/>
        </w:rPr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Перец болгарский?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474">
        <w:rPr>
          <w:rFonts w:ascii="Times New Roman" w:hAnsi="Times New Roman" w:cs="Times New Roman"/>
          <w:sz w:val="28"/>
          <w:szCs w:val="28"/>
        </w:rPr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Соус татарский?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77474">
        <w:rPr>
          <w:rFonts w:ascii="Times New Roman" w:hAnsi="Times New Roman" w:cs="Times New Roman"/>
          <w:sz w:val="28"/>
          <w:szCs w:val="28"/>
        </w:rPr>
        <w:t>- Нет!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Клубничное варенье?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747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77474">
        <w:rPr>
          <w:rFonts w:ascii="Times New Roman" w:hAnsi="Times New Roman" w:cs="Times New Roman"/>
          <w:sz w:val="28"/>
          <w:szCs w:val="28"/>
        </w:rPr>
        <w:t>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Бисквитное печенье?</w:t>
      </w:r>
      <w:r w:rsidRPr="00377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747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77474">
        <w:rPr>
          <w:rFonts w:ascii="Times New Roman" w:hAnsi="Times New Roman" w:cs="Times New Roman"/>
          <w:sz w:val="28"/>
          <w:szCs w:val="28"/>
        </w:rPr>
        <w:t>ет!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Кашу мы едим с утра?     </w:t>
      </w:r>
      <w:r w:rsidRPr="00377474">
        <w:rPr>
          <w:rFonts w:ascii="Times New Roman" w:hAnsi="Times New Roman" w:cs="Times New Roman"/>
          <w:sz w:val="28"/>
          <w:szCs w:val="28"/>
        </w:rPr>
        <w:t>- Да!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 xml:space="preserve">- Очень вкусная она!  </w:t>
      </w:r>
    </w:p>
    <w:p w:rsidR="0086695A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  <w:sectPr w:rsidR="0086695A" w:rsidSect="0086695A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 xml:space="preserve">Посмотрите, что это? </w:t>
      </w:r>
      <w:r w:rsidRPr="00377474">
        <w:rPr>
          <w:rFonts w:ascii="Times New Roman" w:hAnsi="Times New Roman" w:cs="Times New Roman"/>
          <w:i/>
          <w:sz w:val="28"/>
          <w:szCs w:val="28"/>
        </w:rPr>
        <w:t>/обращает внимание детей на светофор, на кругах которого изображены продукты питания./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Правильно, это светофор, только он необычный он не стоит на дороге, и не помогает машинам и пешехода</w:t>
      </w:r>
      <w:r>
        <w:rPr>
          <w:rFonts w:ascii="Times New Roman" w:hAnsi="Times New Roman" w:cs="Times New Roman"/>
          <w:sz w:val="28"/>
          <w:szCs w:val="28"/>
        </w:rPr>
        <w:t>м передвигаться  на дороге. Это</w:t>
      </w:r>
      <w:r w:rsidRPr="00695367">
        <w:rPr>
          <w:rFonts w:ascii="Times New Roman" w:hAnsi="Times New Roman" w:cs="Times New Roman"/>
          <w:b/>
          <w:sz w:val="28"/>
          <w:szCs w:val="28"/>
        </w:rPr>
        <w:t xml:space="preserve"> «Светофор здоровья»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536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зывает нам  о продуктах питания</w:t>
      </w:r>
      <w:r w:rsidRPr="00377474">
        <w:rPr>
          <w:rFonts w:ascii="Times New Roman" w:hAnsi="Times New Roman" w:cs="Times New Roman"/>
          <w:sz w:val="28"/>
          <w:szCs w:val="28"/>
        </w:rPr>
        <w:t>.</w:t>
      </w:r>
    </w:p>
    <w:p w:rsidR="0086695A" w:rsidRPr="00377474" w:rsidRDefault="0086695A" w:rsidP="00866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Вот горит зеленый свет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Получаем на обед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Помидоры и капусту,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 xml:space="preserve"> Лук и перец очень вкусный 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Рыбу свежую и мясо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И подсолнечное  масло,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Фрукты, ягоды, салат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Все полезно для ребят.</w:t>
      </w:r>
    </w:p>
    <w:p w:rsidR="0086695A" w:rsidRPr="00377474" w:rsidRDefault="0086695A" w:rsidP="00866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Желтый свет – это продукты,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Но не овощи и фрукты: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Сыр, сметана и творог,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Глазированный сырок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Привезли издалека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Три бидона молока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Это все полезно очень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Ешьте через день по очереди.</w:t>
      </w:r>
    </w:p>
    <w:p w:rsidR="0086695A" w:rsidRPr="00377474" w:rsidRDefault="0086695A" w:rsidP="00866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Тот, кто хочет толстым стать.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Должен целый день жевать: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Плюшки</w:t>
      </w:r>
      <w:r w:rsidRPr="00377474">
        <w:rPr>
          <w:rFonts w:ascii="Times New Roman" w:hAnsi="Times New Roman" w:cs="Times New Roman"/>
          <w:sz w:val="28"/>
          <w:szCs w:val="28"/>
        </w:rPr>
        <w:t>, торт, конфеты, сахар,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Мясо, жареное в масле,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Есть печенье, шоколад,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«Фанту» пить и лимонад.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Красный свет подметит метко-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Ешь такое очень редко.</w:t>
      </w:r>
    </w:p>
    <w:p w:rsidR="0086695A" w:rsidRPr="00377474" w:rsidRDefault="0086695A" w:rsidP="0086695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7474">
        <w:rPr>
          <w:rFonts w:ascii="Times New Roman" w:hAnsi="Times New Roman" w:cs="Times New Roman"/>
          <w:sz w:val="28"/>
          <w:szCs w:val="28"/>
        </w:rPr>
        <w:t>Чтоб здоровье укрепить.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z w:val="28"/>
          <w:szCs w:val="28"/>
        </w:rPr>
        <w:t xml:space="preserve">Нужно  правильно питаться, 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z w:val="28"/>
          <w:szCs w:val="28"/>
        </w:rPr>
        <w:t xml:space="preserve">Нужно спортом заниматься 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- Вы спортом  занимаетесь?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7747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77474">
        <w:rPr>
          <w:rFonts w:ascii="Times New Roman" w:hAnsi="Times New Roman" w:cs="Times New Roman"/>
          <w:sz w:val="28"/>
          <w:szCs w:val="28"/>
        </w:rPr>
        <w:t>а!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lastRenderedPageBreak/>
        <w:t>- Ну, тогда вы без труда,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Назовете виды спорта?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7474">
        <w:rPr>
          <w:rFonts w:ascii="Times New Roman" w:hAnsi="Times New Roman" w:cs="Times New Roman"/>
          <w:sz w:val="28"/>
          <w:szCs w:val="28"/>
        </w:rPr>
        <w:t>- Да!</w:t>
      </w:r>
    </w:p>
    <w:p w:rsidR="0086695A" w:rsidRPr="001C5416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16">
        <w:rPr>
          <w:rFonts w:ascii="Times New Roman" w:hAnsi="Times New Roman" w:cs="Times New Roman"/>
          <w:b/>
          <w:sz w:val="28"/>
          <w:szCs w:val="28"/>
        </w:rPr>
        <w:t>Проводится игра «Назови виды спорта»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7474">
        <w:rPr>
          <w:rFonts w:ascii="Times New Roman" w:hAnsi="Times New Roman" w:cs="Times New Roman"/>
          <w:i/>
          <w:sz w:val="28"/>
          <w:szCs w:val="28"/>
        </w:rPr>
        <w:t>(показ физкультурного оборудования, дети называют соответствующий вид  спорта: клюшка, теннисная ракетка, лыжа, бадминтон, шайба, волан, мяч, гимнастическая лента, баскетбольное кольцо, боксерская перчатка, гантели)</w:t>
      </w:r>
      <w:proofErr w:type="gramEnd"/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Спортсмены  занимаются спортом, много тренируются</w:t>
      </w:r>
      <w:r w:rsidRPr="00377474">
        <w:rPr>
          <w:rFonts w:ascii="Times New Roman" w:hAnsi="Times New Roman" w:cs="Times New Roman"/>
          <w:sz w:val="28"/>
          <w:szCs w:val="28"/>
        </w:rPr>
        <w:t>, чтобы добиться хороших результатов, это их награда. А наша с вами награда – это наше здоровье, и для этого мы много с вами двигаемся и играем.</w:t>
      </w:r>
    </w:p>
    <w:p w:rsidR="0086695A" w:rsidRDefault="0086695A" w:rsidP="0086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37">
        <w:rPr>
          <w:rFonts w:ascii="Times New Roman" w:hAnsi="Times New Roman" w:cs="Times New Roman"/>
          <w:b/>
          <w:sz w:val="28"/>
          <w:szCs w:val="28"/>
        </w:rPr>
        <w:t>Проводятся эстафеты</w:t>
      </w:r>
    </w:p>
    <w:p w:rsidR="0086695A" w:rsidRDefault="0086695A" w:rsidP="008669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  «Соберем урожай» </w:t>
      </w:r>
    </w:p>
    <w:p w:rsidR="0086695A" w:rsidRPr="002B6324" w:rsidRDefault="0086695A" w:rsidP="0086695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EA695B">
        <w:rPr>
          <w:rFonts w:ascii="Times New Roman" w:hAnsi="Times New Roman" w:cs="Times New Roman"/>
          <w:i/>
          <w:sz w:val="28"/>
          <w:szCs w:val="28"/>
        </w:rPr>
        <w:t xml:space="preserve">Разложить до стойки колечки – «лунки».  Первый участник  бежит и в каждую лунку раскладывает овощи, второй участник эти овощи собирает в корзинку и т. д. </w:t>
      </w:r>
    </w:p>
    <w:p w:rsidR="0086695A" w:rsidRPr="00B32A94" w:rsidRDefault="0086695A" w:rsidP="0086695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Эстафета. «Взрыхлим грядку</w:t>
      </w:r>
      <w:r w:rsidRPr="00B32A94">
        <w:rPr>
          <w:b/>
          <w:sz w:val="28"/>
          <w:szCs w:val="28"/>
        </w:rPr>
        <w:t>»</w:t>
      </w:r>
    </w:p>
    <w:p w:rsidR="0086695A" w:rsidRPr="00EA695B" w:rsidRDefault="0086695A" w:rsidP="0086695A">
      <w:pPr>
        <w:pStyle w:val="a6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EA695B">
        <w:rPr>
          <w:i/>
          <w:sz w:val="28"/>
          <w:szCs w:val="28"/>
        </w:rPr>
        <w:t>Мяч катить двумя руками между кеглями до стойки, затем взять его в руки и бегом назад к своей команде. У линии старта передают эстафету следующему.</w:t>
      </w:r>
    </w:p>
    <w:p w:rsidR="0086695A" w:rsidRPr="00EA695B" w:rsidRDefault="0086695A" w:rsidP="0086695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 «Переправа»</w:t>
      </w:r>
      <w:r w:rsidRPr="004403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86695A" w:rsidRPr="002B6324" w:rsidRDefault="0086695A" w:rsidP="0086695A">
      <w:pPr>
        <w:pStyle w:val="a7"/>
        <w:spacing w:before="277" w:after="277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сигналу ведущего первые номера из каждой команды бегут к стойкам, обегают их, возвращаются к своей колонне, но не останавливаются, а огибают её и снова бегут к стойкам. Когда они пересекают стартовую черту, </w:t>
      </w:r>
      <w:proofErr w:type="gramStart"/>
      <w:r w:rsidRPr="00EA6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EA6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ними присоединяются вторые номера, обхватив первые за пояс. Теперь уже игроки вдвоём обегают стойку. Точно так же к ним присоединяются третьи номера и т. д. Игра заканчивается, когда вся команда, изображающая вагончики поезда, финиширует. В игре большая нагрузка приходится на первые номера, поэтому при повторении игры участники в колоннах располагаются в обратном порядке.</w:t>
      </w:r>
    </w:p>
    <w:p w:rsidR="0086695A" w:rsidRPr="0041612D" w:rsidRDefault="0086695A" w:rsidP="0086695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4161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1612D">
        <w:rPr>
          <w:rFonts w:ascii="Times New Roman" w:hAnsi="Times New Roman" w:cs="Times New Roman"/>
          <w:b/>
          <w:sz w:val="28"/>
          <w:szCs w:val="28"/>
        </w:rPr>
        <w:t>Лошарики</w:t>
      </w:r>
      <w:proofErr w:type="spellEnd"/>
      <w:r w:rsidRPr="0041612D">
        <w:rPr>
          <w:rFonts w:ascii="Times New Roman" w:hAnsi="Times New Roman" w:cs="Times New Roman"/>
          <w:b/>
          <w:sz w:val="28"/>
          <w:szCs w:val="28"/>
        </w:rPr>
        <w:t>»</w:t>
      </w:r>
    </w:p>
    <w:p w:rsidR="0086695A" w:rsidRPr="004403C6" w:rsidRDefault="0086695A" w:rsidP="008669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612D">
        <w:rPr>
          <w:rFonts w:ascii="Times New Roman" w:hAnsi="Times New Roman" w:cs="Times New Roman"/>
          <w:i/>
          <w:sz w:val="28"/>
          <w:szCs w:val="28"/>
        </w:rPr>
        <w:t xml:space="preserve"> Перенеси в ложке шарики, не помогая р</w:t>
      </w:r>
      <w:r>
        <w:rPr>
          <w:rFonts w:ascii="Times New Roman" w:hAnsi="Times New Roman" w:cs="Times New Roman"/>
          <w:i/>
          <w:sz w:val="28"/>
          <w:szCs w:val="28"/>
        </w:rPr>
        <w:t>уками до стойки, обратно бегом.</w:t>
      </w:r>
    </w:p>
    <w:p w:rsidR="0086695A" w:rsidRDefault="0086695A" w:rsidP="008669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«Полезно - вредно»</w:t>
      </w:r>
    </w:p>
    <w:p w:rsidR="0086695A" w:rsidRPr="007A6809" w:rsidRDefault="0086695A" w:rsidP="0086695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7A6809">
        <w:rPr>
          <w:rFonts w:ascii="Times New Roman" w:hAnsi="Times New Roman" w:cs="Times New Roman"/>
          <w:i/>
          <w:sz w:val="28"/>
          <w:szCs w:val="28"/>
        </w:rPr>
        <w:t>Перед детьми плакат,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котором изображены разнообразные продукты. Одна команда выбирает полезные  продукты и обводит их зеленым  маркером, другая выбирает вредные продукты и зачеркивает красным маркером.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9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 наше в порядке</w:t>
      </w:r>
      <w:r w:rsidRPr="00377474">
        <w:rPr>
          <w:rFonts w:ascii="Times New Roman" w:hAnsi="Times New Roman" w:cs="Times New Roman"/>
          <w:sz w:val="28"/>
          <w:szCs w:val="28"/>
        </w:rPr>
        <w:t>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z w:val="28"/>
          <w:szCs w:val="28"/>
        </w:rPr>
        <w:t>Спасибо скажем зарядке,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z w:val="28"/>
          <w:szCs w:val="28"/>
        </w:rPr>
        <w:t>Здоровье вы не теряйте,</w:t>
      </w:r>
    </w:p>
    <w:p w:rsidR="0086695A" w:rsidRPr="001C5416" w:rsidRDefault="0086695A" w:rsidP="008669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74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7747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377474">
        <w:rPr>
          <w:rFonts w:ascii="Times New Roman" w:hAnsi="Times New Roman" w:cs="Times New Roman"/>
          <w:sz w:val="28"/>
          <w:szCs w:val="28"/>
        </w:rPr>
        <w:t xml:space="preserve"> вы получайте!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474">
        <w:rPr>
          <w:rFonts w:ascii="Times New Roman" w:hAnsi="Times New Roman" w:cs="Times New Roman"/>
          <w:sz w:val="28"/>
          <w:szCs w:val="28"/>
        </w:rPr>
        <w:t>/</w:t>
      </w:r>
      <w:r w:rsidRPr="001C5416">
        <w:rPr>
          <w:rFonts w:ascii="Times New Roman" w:hAnsi="Times New Roman" w:cs="Times New Roman"/>
          <w:i/>
          <w:sz w:val="28"/>
          <w:szCs w:val="28"/>
        </w:rPr>
        <w:t>угощение витаминами/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95A" w:rsidRPr="00377474" w:rsidRDefault="0086695A" w:rsidP="00866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AA0" w:rsidRDefault="00A96AA0"/>
    <w:sectPr w:rsidR="00A96AA0" w:rsidSect="0086695A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E9" w:rsidRDefault="0086695A" w:rsidP="00CF65E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71F"/>
    <w:multiLevelType w:val="hybridMultilevel"/>
    <w:tmpl w:val="E35CD1B6"/>
    <w:lvl w:ilvl="0" w:tplc="AA1EE7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98171B"/>
    <w:multiLevelType w:val="hybridMultilevel"/>
    <w:tmpl w:val="0B8EBE8C"/>
    <w:lvl w:ilvl="0" w:tplc="1950986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6F006D"/>
    <w:multiLevelType w:val="hybridMultilevel"/>
    <w:tmpl w:val="6528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695A"/>
    <w:rsid w:val="00656680"/>
    <w:rsid w:val="0086695A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95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6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95A"/>
  </w:style>
  <w:style w:type="paragraph" w:styleId="a6">
    <w:name w:val="Normal (Web)"/>
    <w:basedOn w:val="a"/>
    <w:uiPriority w:val="99"/>
    <w:unhideWhenUsed/>
    <w:rsid w:val="0086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2018-08-16T03:03:00Z</dcterms:created>
  <dcterms:modified xsi:type="dcterms:W3CDTF">2018-08-16T03:03:00Z</dcterms:modified>
</cp:coreProperties>
</file>